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8E" w:rsidRDefault="00FD398E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D398E" w:rsidRDefault="00FD398E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ЗАЯВКА  </w:t>
      </w:r>
    </w:p>
    <w:p w:rsidR="00D20A99" w:rsidRPr="007F19B6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на финансирование г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>уманитарн</w:t>
      </w:r>
      <w:r>
        <w:rPr>
          <w:rFonts w:ascii="Times New Roman" w:hAnsi="Times New Roman" w:cs="Times New Roman"/>
          <w:b/>
          <w:sz w:val="32"/>
          <w:szCs w:val="24"/>
        </w:rPr>
        <w:t>ого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 xml:space="preserve"> проект</w:t>
      </w:r>
      <w:r>
        <w:rPr>
          <w:rFonts w:ascii="Times New Roman" w:hAnsi="Times New Roman" w:cs="Times New Roman"/>
          <w:b/>
          <w:sz w:val="32"/>
          <w:szCs w:val="24"/>
        </w:rPr>
        <w:t>а</w:t>
      </w:r>
    </w:p>
    <w:p w:rsidR="00D20A99" w:rsidRDefault="00D20A99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9B6">
        <w:rPr>
          <w:rFonts w:ascii="Times New Roman" w:hAnsi="Times New Roman" w:cs="Times New Roman"/>
          <w:b/>
          <w:sz w:val="32"/>
          <w:szCs w:val="24"/>
        </w:rPr>
        <w:t>учреждения «Кировский районный центр социального обслуживания населения»</w:t>
      </w:r>
    </w:p>
    <w:tbl>
      <w:tblPr>
        <w:tblStyle w:val="a6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2533"/>
        <w:gridCol w:w="7391"/>
      </w:tblGrid>
      <w:tr w:rsidR="009B1C94" w:rsidRPr="005A6783" w:rsidTr="00130E03">
        <w:tc>
          <w:tcPr>
            <w:tcW w:w="566" w:type="dxa"/>
          </w:tcPr>
          <w:p w:rsidR="009B1C94" w:rsidRPr="00A516B4" w:rsidRDefault="00A516B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проекта</w:t>
            </w:r>
          </w:p>
        </w:tc>
        <w:tc>
          <w:tcPr>
            <w:tcW w:w="7391" w:type="dxa"/>
          </w:tcPr>
          <w:p w:rsidR="009B1C94" w:rsidRPr="005A6783" w:rsidRDefault="00C1624F" w:rsidP="00AF6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6EFE">
              <w:rPr>
                <w:rFonts w:ascii="Times New Roman" w:hAnsi="Times New Roman" w:cs="Times New Roman"/>
                <w:sz w:val="28"/>
                <w:szCs w:val="28"/>
              </w:rPr>
              <w:t>Не дай себя обмануть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A516B4" w:rsidRDefault="00A516B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91" w:type="dxa"/>
          </w:tcPr>
          <w:p w:rsidR="007427A1" w:rsidRPr="005A6783" w:rsidRDefault="002B1A02" w:rsidP="0074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27A1" w:rsidRPr="005A6783">
              <w:rPr>
                <w:rFonts w:ascii="Times New Roman" w:hAnsi="Times New Roman" w:cs="Times New Roman"/>
                <w:sz w:val="28"/>
                <w:szCs w:val="28"/>
              </w:rPr>
              <w:t>чреждени</w:t>
            </w:r>
            <w:r w:rsidR="00D3074D" w:rsidRPr="005A67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427A1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«Кировский районный центр социального обслуживания населения»</w:t>
            </w:r>
          </w:p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A516B4" w:rsidRDefault="00A516B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 и юридический адрес организации, телефон, факс, </w:t>
            </w:r>
            <w:proofErr w:type="gramStart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391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Могилевская область, </w:t>
            </w:r>
            <w:proofErr w:type="spell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proofErr w:type="gram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.К</w:t>
            </w:r>
            <w:proofErr w:type="gramEnd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ировск</w:t>
            </w:r>
            <w:proofErr w:type="spellEnd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ул.Кирова</w:t>
            </w:r>
            <w:proofErr w:type="spellEnd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д.63, 80223779533, </w:t>
            </w:r>
            <w:r w:rsidR="00AF6EF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hyperlink r:id="rId7" w:history="1">
              <w:r w:rsidR="009B17BF" w:rsidRPr="002E42F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kirovsk.c@mintrud.</w:t>
              </w:r>
              <w:r w:rsidR="009B17BF" w:rsidRPr="002E42F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by</w:t>
              </w:r>
            </w:hyperlink>
          </w:p>
        </w:tc>
      </w:tr>
      <w:tr w:rsidR="009B1C94" w:rsidRPr="005A6783" w:rsidTr="00130E03">
        <w:tc>
          <w:tcPr>
            <w:tcW w:w="566" w:type="dxa"/>
          </w:tcPr>
          <w:p w:rsidR="009B1C94" w:rsidRPr="00A516B4" w:rsidRDefault="00A516B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7391" w:type="dxa"/>
          </w:tcPr>
          <w:p w:rsidR="000C434B" w:rsidRDefault="000C434B" w:rsidP="000C434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7427A1"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2000 году </w:t>
            </w:r>
            <w:r w:rsidR="007427A1" w:rsidRPr="005A678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создано</w:t>
            </w:r>
            <w:r w:rsidR="007427A1"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учреждение «Кировский районный центр социального обслуживания населения» </w:t>
            </w:r>
            <w:r w:rsidR="007427A1" w:rsidRPr="005A678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улучшения работы с населением по месту жительства.</w:t>
            </w:r>
          </w:p>
          <w:p w:rsidR="007427A1" w:rsidRPr="000C434B" w:rsidRDefault="000C434B" w:rsidP="000C434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427A1" w:rsidRPr="005A6783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организации:</w:t>
            </w:r>
          </w:p>
          <w:p w:rsidR="007427A1" w:rsidRPr="005A6783" w:rsidRDefault="007427A1" w:rsidP="0074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-выявление и 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социальных услуг  др. </w:t>
            </w:r>
          </w:p>
          <w:p w:rsidR="0054421C" w:rsidRPr="005F5690" w:rsidRDefault="000C434B" w:rsidP="005F56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7427A1" w:rsidRPr="00642D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="00C47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учреждении работает 96</w:t>
            </w:r>
            <w:r w:rsidR="002B1A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работников</w:t>
            </w:r>
            <w:r w:rsidR="007427A1" w:rsidRPr="00642D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в том числе руководит</w:t>
            </w:r>
            <w:r w:rsidR="002B1A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елей</w:t>
            </w:r>
            <w:r w:rsidR="00C47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структурных подра</w:t>
            </w:r>
            <w:r w:rsidR="002B1A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зделений 9 человек, специалистов</w:t>
            </w:r>
            <w:r w:rsidR="00C47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21, р</w:t>
            </w:r>
            <w:r w:rsidR="002B1A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абочих 14, социальных работников</w:t>
            </w:r>
            <w:r w:rsidR="00C47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52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A516B4" w:rsidRDefault="00A516B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7391" w:type="dxa"/>
          </w:tcPr>
          <w:p w:rsidR="009B1C94" w:rsidRDefault="00AF6EFE" w:rsidP="00CB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="005D3AD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A59C2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Дашкевич Татьяна Ивановна, 80223</w:t>
            </w:r>
            <w:r w:rsidR="002B1A0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78216</w:t>
            </w:r>
          </w:p>
          <w:p w:rsidR="0054421C" w:rsidRPr="005A6783" w:rsidRDefault="0054421C" w:rsidP="00CB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A516B4" w:rsidRDefault="00A516B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Менеджер проекта</w:t>
            </w:r>
          </w:p>
        </w:tc>
        <w:tc>
          <w:tcPr>
            <w:tcW w:w="7391" w:type="dxa"/>
          </w:tcPr>
          <w:p w:rsidR="009B1C94" w:rsidRPr="00314F3B" w:rsidRDefault="00CB7955" w:rsidP="00314F3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Дятлова Ольга Александровна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заведующий отделением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социальной адаптации и реабилитации и сопровождаемого проживания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8022377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7303</w:t>
            </w:r>
            <w:r w:rsidR="00575EC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; 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+37529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3204965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hyperlink r:id="rId8" w:history="1">
              <w:r w:rsidR="00314F3B" w:rsidRPr="00663CD4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kirovsk.c@mintrud.</w:t>
              </w:r>
              <w:r w:rsidR="00314F3B" w:rsidRPr="00663CD4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by</w:t>
              </w:r>
            </w:hyperlink>
          </w:p>
        </w:tc>
      </w:tr>
      <w:tr w:rsidR="009B1C94" w:rsidRPr="005A6783" w:rsidTr="00130E03">
        <w:tc>
          <w:tcPr>
            <w:tcW w:w="566" w:type="dxa"/>
          </w:tcPr>
          <w:p w:rsidR="009B1C94" w:rsidRPr="00A516B4" w:rsidRDefault="00A516B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7391" w:type="dxa"/>
          </w:tcPr>
          <w:p w:rsidR="009B1C94" w:rsidRPr="005A6783" w:rsidRDefault="00A54000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A516B4" w:rsidRDefault="00A516B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Требуемая сумма</w:t>
            </w:r>
          </w:p>
        </w:tc>
        <w:tc>
          <w:tcPr>
            <w:tcW w:w="7391" w:type="dxa"/>
          </w:tcPr>
          <w:p w:rsidR="009B1C94" w:rsidRPr="00642D9D" w:rsidRDefault="00AF6EFE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2D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15CA" w:rsidRPr="00642D9D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1415CA" w:rsidRPr="00642D9D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proofErr w:type="gramStart"/>
            <w:r w:rsidR="001415CA" w:rsidRPr="00642D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415CA" w:rsidRPr="00642D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9B1C94" w:rsidRPr="005A6783" w:rsidTr="00130E03">
        <w:tc>
          <w:tcPr>
            <w:tcW w:w="566" w:type="dxa"/>
          </w:tcPr>
          <w:p w:rsidR="009B1C94" w:rsidRPr="00A516B4" w:rsidRDefault="00A516B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7391" w:type="dxa"/>
          </w:tcPr>
          <w:p w:rsidR="009B1C94" w:rsidRPr="00642D9D" w:rsidRDefault="00AF6EFE" w:rsidP="009B1C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42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415CA" w:rsidRPr="00642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 </w:t>
            </w:r>
            <w:proofErr w:type="spellStart"/>
            <w:r w:rsidR="001415CA" w:rsidRPr="00642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</w:t>
            </w:r>
            <w:proofErr w:type="gramStart"/>
            <w:r w:rsidR="001415CA" w:rsidRPr="00642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1415CA" w:rsidRPr="00642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</w:p>
        </w:tc>
      </w:tr>
      <w:tr w:rsidR="009B1C94" w:rsidRPr="005A6783" w:rsidTr="00130E03">
        <w:tc>
          <w:tcPr>
            <w:tcW w:w="566" w:type="dxa"/>
          </w:tcPr>
          <w:p w:rsidR="009B1C94" w:rsidRPr="00A516B4" w:rsidRDefault="00A516B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Срок проекта</w:t>
            </w:r>
          </w:p>
        </w:tc>
        <w:tc>
          <w:tcPr>
            <w:tcW w:w="7391" w:type="dxa"/>
          </w:tcPr>
          <w:p w:rsidR="009B1C94" w:rsidRPr="00642D9D" w:rsidRDefault="00713D2A" w:rsidP="008A59C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F4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A516B4" w:rsidRDefault="00A516B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Цель проекта</w:t>
            </w:r>
          </w:p>
        </w:tc>
        <w:tc>
          <w:tcPr>
            <w:tcW w:w="7391" w:type="dxa"/>
          </w:tcPr>
          <w:p w:rsidR="00D76C1F" w:rsidRDefault="00314F3B" w:rsidP="00D76C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6C1F">
              <w:rPr>
                <w:rFonts w:ascii="Times New Roman" w:hAnsi="Times New Roman"/>
                <w:sz w:val="28"/>
                <w:szCs w:val="28"/>
              </w:rPr>
              <w:t xml:space="preserve">    Повысить  осведомленности людей</w:t>
            </w:r>
            <w:r w:rsidR="00D76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C1F">
              <w:rPr>
                <w:rFonts w:ascii="Times New Roman" w:hAnsi="Times New Roman"/>
                <w:sz w:val="28"/>
                <w:szCs w:val="28"/>
              </w:rPr>
              <w:t xml:space="preserve">с ограничениями и </w:t>
            </w:r>
            <w:r w:rsidR="00D76C1F">
              <w:rPr>
                <w:rFonts w:ascii="Times New Roman" w:hAnsi="Times New Roman" w:cs="Times New Roman"/>
                <w:sz w:val="28"/>
                <w:szCs w:val="28"/>
              </w:rPr>
              <w:t xml:space="preserve">лиц из числа детей – сирот и детей, оставшихся без попечения родителей, </w:t>
            </w:r>
            <w:r w:rsidR="00D76C1F" w:rsidRPr="00C65BF3">
              <w:rPr>
                <w:rFonts w:ascii="Times New Roman" w:hAnsi="Times New Roman"/>
                <w:sz w:val="28"/>
                <w:szCs w:val="28"/>
              </w:rPr>
              <w:t>о реальной обстановке в сфере т</w:t>
            </w:r>
            <w:r w:rsidR="00D76C1F">
              <w:rPr>
                <w:rFonts w:ascii="Times New Roman" w:hAnsi="Times New Roman"/>
                <w:sz w:val="28"/>
                <w:szCs w:val="28"/>
              </w:rPr>
              <w:t xml:space="preserve">орговли людьми, о </w:t>
            </w:r>
            <w:r w:rsidR="00D76C1F" w:rsidRPr="00C65BF3">
              <w:rPr>
                <w:rFonts w:ascii="Times New Roman" w:hAnsi="Times New Roman"/>
                <w:sz w:val="28"/>
                <w:szCs w:val="28"/>
              </w:rPr>
              <w:t>жес</w:t>
            </w:r>
            <w:r w:rsidR="00D76C1F">
              <w:rPr>
                <w:rFonts w:ascii="Times New Roman" w:hAnsi="Times New Roman"/>
                <w:sz w:val="28"/>
                <w:szCs w:val="28"/>
              </w:rPr>
              <w:t>токости любых форм эксплуатац</w:t>
            </w:r>
            <w:proofErr w:type="gramStart"/>
            <w:r w:rsidR="00D76C1F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="00D76C1F">
              <w:rPr>
                <w:rFonts w:ascii="Times New Roman" w:hAnsi="Times New Roman"/>
                <w:sz w:val="28"/>
                <w:szCs w:val="28"/>
              </w:rPr>
              <w:t xml:space="preserve"> последствиях </w:t>
            </w:r>
            <w:r w:rsidR="00D76C1F" w:rsidRPr="00C65BF3">
              <w:rPr>
                <w:rFonts w:ascii="Times New Roman" w:hAnsi="Times New Roman"/>
                <w:sz w:val="28"/>
                <w:szCs w:val="28"/>
              </w:rPr>
              <w:t>для потерпевших.</w:t>
            </w:r>
          </w:p>
          <w:p w:rsidR="0054421C" w:rsidRPr="00C65BF3" w:rsidRDefault="00D76C1F" w:rsidP="002B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Pr="00D76C1F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все соответствующие заинтересованные стороны, включая государственные учреждения, религиозные учреждения и </w:t>
            </w:r>
            <w:r w:rsidR="002B1A02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  <w:r w:rsidRPr="00D76C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борьбе против торговли людьми.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A516B4" w:rsidRDefault="00D76C1F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51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391" w:type="dxa"/>
          </w:tcPr>
          <w:p w:rsidR="00D1742D" w:rsidRPr="00D1742D" w:rsidRDefault="00461141" w:rsidP="00D1742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C43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42D9D" w:rsidRPr="005A6783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</w:t>
            </w:r>
            <w:r w:rsidR="000C3356">
              <w:rPr>
                <w:rFonts w:ascii="Times New Roman" w:hAnsi="Times New Roman"/>
                <w:sz w:val="28"/>
                <w:szCs w:val="28"/>
              </w:rPr>
              <w:t xml:space="preserve"> людей</w:t>
            </w:r>
            <w:r w:rsidR="000C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356">
              <w:rPr>
                <w:rFonts w:ascii="Times New Roman" w:hAnsi="Times New Roman"/>
                <w:sz w:val="28"/>
                <w:szCs w:val="28"/>
              </w:rPr>
              <w:t>с ограничениями и</w:t>
            </w:r>
            <w:r w:rsidR="00642D9D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D9D">
              <w:rPr>
                <w:rFonts w:ascii="Times New Roman" w:hAnsi="Times New Roman" w:cs="Times New Roman"/>
                <w:sz w:val="28"/>
                <w:szCs w:val="28"/>
              </w:rPr>
              <w:t>лиц из числа детей – сирот и детей, оставшихся без попеч</w:t>
            </w:r>
            <w:r w:rsidR="00497CC6">
              <w:rPr>
                <w:rFonts w:ascii="Times New Roman" w:hAnsi="Times New Roman" w:cs="Times New Roman"/>
                <w:sz w:val="28"/>
                <w:szCs w:val="28"/>
              </w:rPr>
              <w:t>ения родителей и дети – сироты</w:t>
            </w:r>
            <w:r w:rsidR="00AF6E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7CC6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состоящие на учете в учреждении «</w:t>
            </w:r>
            <w:proofErr w:type="gramStart"/>
            <w:r w:rsidR="00497CC6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  <w:proofErr w:type="gramEnd"/>
            <w:r w:rsidR="00497CC6">
              <w:rPr>
                <w:rFonts w:ascii="Times New Roman" w:hAnsi="Times New Roman" w:cs="Times New Roman"/>
                <w:sz w:val="28"/>
                <w:szCs w:val="28"/>
              </w:rPr>
              <w:t xml:space="preserve"> РЦСОН».</w:t>
            </w:r>
          </w:p>
          <w:p w:rsidR="000C3356" w:rsidRDefault="00D1742D" w:rsidP="00C65BF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C434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C3356" w:rsidRPr="001504E8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Повышенному риску стать жертвой торговли людьми подвергаются наиболее социально уязвимые группы, </w:t>
            </w:r>
            <w:r w:rsidR="007E27BE" w:rsidRPr="001504E8">
              <w:rPr>
                <w:rFonts w:ascii="Times New Roman" w:hAnsi="Times New Roman" w:cs="Times New Roman"/>
                <w:sz w:val="28"/>
                <w:szCs w:val="28"/>
              </w:rPr>
              <w:t xml:space="preserve">такие как </w:t>
            </w:r>
            <w:r w:rsidR="000C3356" w:rsidRPr="001504E8">
              <w:rPr>
                <w:rFonts w:ascii="Times New Roman" w:hAnsi="Times New Roman" w:cs="Times New Roman"/>
                <w:sz w:val="28"/>
                <w:szCs w:val="28"/>
              </w:rPr>
              <w:t>молодежь школьного и </w:t>
            </w:r>
            <w:proofErr w:type="spellStart"/>
            <w:r w:rsidR="000C3356" w:rsidRPr="001504E8">
              <w:rPr>
                <w:rFonts w:ascii="Times New Roman" w:hAnsi="Times New Roman" w:cs="Times New Roman"/>
                <w:sz w:val="28"/>
                <w:szCs w:val="28"/>
              </w:rPr>
              <w:t>послешкольного</w:t>
            </w:r>
            <w:proofErr w:type="spellEnd"/>
            <w:r w:rsidR="000C3356" w:rsidRPr="001504E8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возраста, лица из  неблагополучных семей, лица, освободившиеся из мест лишения свободы, лица без определенного места жительства, инвалиды и пожилые люди. Следует помнить о том, что жертвами торговли людьми могут стать и белорусские, и  иностранные граждане. Ключевыми факторами риска являются отсутствие экономических ресурсов, длительная безработица, дискриминация по признаку пола. Граждане могут попасть в  ситуацию торговли людьми, соглашаясь на сезонные работы за границей, а также при поиске работы и уче</w:t>
            </w:r>
            <w:r w:rsidR="000C3356" w:rsidRPr="000C3356">
              <w:rPr>
                <w:rFonts w:ascii="Times New Roman" w:hAnsi="Times New Roman" w:cs="Times New Roman"/>
                <w:sz w:val="28"/>
                <w:szCs w:val="28"/>
              </w:rPr>
              <w:t>бных программ за рубежом через недобросовестные фирмы.</w:t>
            </w:r>
          </w:p>
          <w:p w:rsidR="007E27BE" w:rsidRDefault="007E27BE" w:rsidP="00D1742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C65BF3" w:rsidRPr="00C65BF3">
              <w:rPr>
                <w:rFonts w:ascii="Times New Roman" w:hAnsi="Times New Roman"/>
                <w:color w:val="000000"/>
                <w:sz w:val="28"/>
                <w:szCs w:val="28"/>
              </w:rPr>
              <w:t>Оплата труда мо</w:t>
            </w:r>
            <w:r w:rsidR="002B1A02">
              <w:rPr>
                <w:rFonts w:ascii="Times New Roman" w:hAnsi="Times New Roman"/>
                <w:color w:val="000000"/>
                <w:sz w:val="28"/>
                <w:szCs w:val="28"/>
              </w:rPr>
              <w:t>лодых людей часто не устраивает</w:t>
            </w:r>
            <w:r w:rsidR="00C65BF3" w:rsidRPr="00C65B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тогда возникает вопрос вторичного трудоустройства или, как вариант, выезд для трудоус</w:t>
            </w:r>
            <w:r w:rsidR="00497C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тройства в Российскую Федерацию и в </w:t>
            </w:r>
            <w:r w:rsidR="001504E8">
              <w:rPr>
                <w:rFonts w:ascii="Times New Roman" w:hAnsi="Times New Roman"/>
                <w:color w:val="000000"/>
                <w:sz w:val="28"/>
                <w:szCs w:val="28"/>
              </w:rPr>
              <w:t>иные</w:t>
            </w:r>
            <w:r w:rsidR="00497C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17317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государства.</w:t>
            </w:r>
            <w:r w:rsidR="00C65BF3" w:rsidRPr="00C65B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65BF3" w:rsidRPr="00D1742D" w:rsidRDefault="007E27BE" w:rsidP="00D17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D1742D" w:rsidRPr="00D1742D">
              <w:rPr>
                <w:rFonts w:ascii="Times New Roman" w:hAnsi="Times New Roman" w:cs="Times New Roman"/>
                <w:sz w:val="28"/>
                <w:szCs w:val="28"/>
              </w:rPr>
              <w:t>Жертвами торговли людьми становятся те наши соотечественники, которые желают любой ценой избежать тяжелых условий жизни и с этой целью часто неосмо</w:t>
            </w:r>
            <w:r w:rsidR="002B1A02">
              <w:rPr>
                <w:rFonts w:ascii="Times New Roman" w:hAnsi="Times New Roman" w:cs="Times New Roman"/>
                <w:sz w:val="28"/>
                <w:szCs w:val="28"/>
              </w:rPr>
              <w:t>трительно соглашаются покинуть Р</w:t>
            </w:r>
            <w:r w:rsidR="00D1742D" w:rsidRPr="00D1742D">
              <w:rPr>
                <w:rFonts w:ascii="Times New Roman" w:hAnsi="Times New Roman" w:cs="Times New Roman"/>
                <w:sz w:val="28"/>
                <w:szCs w:val="28"/>
              </w:rPr>
              <w:t xml:space="preserve">одину, наивно веря часто пустым обещаниям о быстром повышении уровня своих доходов. В результате, многие из них попадают в тяжелые ситуации, становятся жертвами безжалостной физической и моральной эксплуатации и бывают вынуждены выполнять тяжелую, неоплачиваемую работу выше своих сил, а также подвергаются побоям, угрозам и унижениям. </w:t>
            </w:r>
          </w:p>
          <w:p w:rsidR="00E3510C" w:rsidRPr="00C65BF3" w:rsidRDefault="00461141" w:rsidP="00C65B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C434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65BF3" w:rsidRPr="00C65BF3">
              <w:rPr>
                <w:rFonts w:ascii="Times New Roman" w:hAnsi="Times New Roman"/>
                <w:sz w:val="28"/>
                <w:szCs w:val="28"/>
              </w:rPr>
              <w:t xml:space="preserve">Несколько прискорбно замечать, что данную проблему слабо освещают для  такой категории людей, как люди, имеющие ограничение здоровья. Ведь слабое  здоровье – главный фактор, который увеличивает риск торговли людьми, насилия и жестокого обращения. 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77642B" w:rsidRDefault="0077642B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7391" w:type="dxa"/>
          </w:tcPr>
          <w:p w:rsidR="003348AD" w:rsidRPr="000C3356" w:rsidRDefault="00461141" w:rsidP="00C65B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C43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8798E" w:rsidRPr="00C16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во взаимодействии с районными органами власти, отделом по образованию, спорту и туризму райисполкома, учреждением здравоохранения «Кировская </w:t>
            </w:r>
            <w:r w:rsidR="00F87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районная больница</w:t>
            </w:r>
            <w:r w:rsidR="00F8798E" w:rsidRPr="00C16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волонтерской группы по оказанию консультационной, информационной,  медицинской и правовой помощи.</w:t>
            </w:r>
          </w:p>
          <w:p w:rsidR="00270A22" w:rsidRDefault="00461141" w:rsidP="00C6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35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C4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D9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волонтерских отрядов </w:t>
            </w:r>
            <w:r w:rsidR="002B1A02">
              <w:rPr>
                <w:rFonts w:ascii="Times New Roman" w:hAnsi="Times New Roman"/>
                <w:sz w:val="28"/>
                <w:szCs w:val="28"/>
              </w:rPr>
              <w:t xml:space="preserve"> из числа детей-сирот</w:t>
            </w:r>
            <w:r w:rsidR="00633AC7" w:rsidRPr="00C65B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="00633AC7" w:rsidRPr="00C65BF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детей, ост</w:t>
            </w:r>
            <w:r w:rsidR="001504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авшихся без попечения родителей и </w:t>
            </w:r>
            <w:r w:rsidR="001504E8">
              <w:rPr>
                <w:rFonts w:ascii="Times New Roman" w:hAnsi="Times New Roman"/>
                <w:sz w:val="28"/>
                <w:szCs w:val="28"/>
              </w:rPr>
              <w:t xml:space="preserve"> людей</w:t>
            </w:r>
            <w:r w:rsidR="00150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4E8">
              <w:rPr>
                <w:rFonts w:ascii="Times New Roman" w:hAnsi="Times New Roman"/>
                <w:sz w:val="28"/>
                <w:szCs w:val="28"/>
              </w:rPr>
              <w:t>с ограничениями.</w:t>
            </w:r>
          </w:p>
          <w:p w:rsidR="007B66A6" w:rsidRPr="005F5690" w:rsidRDefault="00461141" w:rsidP="00B173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0C4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642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информационных встреч, мо</w:t>
            </w:r>
            <w:r w:rsidR="00544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ниторингов,</w:t>
            </w:r>
            <w:r w:rsidR="00B17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E6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тренингов</w:t>
            </w:r>
            <w:r w:rsidR="00967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544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круглых столов по предупреждению торговли людьми.</w:t>
            </w:r>
            <w:bookmarkStart w:id="0" w:name="_GoBack"/>
            <w:bookmarkEnd w:id="0"/>
          </w:p>
        </w:tc>
      </w:tr>
      <w:tr w:rsidR="009B1C94" w:rsidRPr="005A6783" w:rsidTr="00B17317">
        <w:trPr>
          <w:trHeight w:val="1266"/>
        </w:trPr>
        <w:tc>
          <w:tcPr>
            <w:tcW w:w="566" w:type="dxa"/>
          </w:tcPr>
          <w:p w:rsidR="009B1C94" w:rsidRPr="0077642B" w:rsidRDefault="0077642B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Обоснование проекта</w:t>
            </w:r>
          </w:p>
        </w:tc>
        <w:tc>
          <w:tcPr>
            <w:tcW w:w="7391" w:type="dxa"/>
          </w:tcPr>
          <w:p w:rsidR="009C1FE3" w:rsidRDefault="00461141" w:rsidP="009C1F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C43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1FE3" w:rsidRPr="00C65BF3">
              <w:rPr>
                <w:rFonts w:ascii="Times New Roman" w:hAnsi="Times New Roman"/>
                <w:sz w:val="28"/>
                <w:szCs w:val="28"/>
              </w:rPr>
              <w:t>Проект сосредоточит внимание на проблемах торговли людьми, касающихся молодежи и взрослых жертв обоих полов, а также людей, имеющих инвалидность, так как торговле подвергаются и мужчины, и женщины, и люди с ограничением здоровья.  И это проблема, на наш взгляд, может быть решена путем реализации ини</w:t>
            </w:r>
            <w:r w:rsidR="009C1FE3">
              <w:rPr>
                <w:rFonts w:ascii="Times New Roman" w:hAnsi="Times New Roman"/>
                <w:sz w:val="28"/>
                <w:szCs w:val="28"/>
              </w:rPr>
              <w:t>циативы.</w:t>
            </w:r>
          </w:p>
          <w:p w:rsidR="00A42032" w:rsidRPr="009C1FE3" w:rsidRDefault="00461141" w:rsidP="000C43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C43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1FE3" w:rsidRPr="00C65BF3">
              <w:rPr>
                <w:rFonts w:ascii="Times New Roman" w:hAnsi="Times New Roman"/>
                <w:sz w:val="28"/>
                <w:szCs w:val="28"/>
              </w:rPr>
              <w:t>Кроме того, мероприятия позволят создать условия для успешной адаптации и социализации  лиц из числа детей-сирот и детей, ост</w:t>
            </w:r>
            <w:r w:rsidR="00B17317">
              <w:rPr>
                <w:rFonts w:ascii="Times New Roman" w:hAnsi="Times New Roman"/>
                <w:sz w:val="28"/>
                <w:szCs w:val="28"/>
              </w:rPr>
              <w:t>авшихся без попечения родителей и</w:t>
            </w:r>
            <w:r w:rsidR="009C1FE3" w:rsidRPr="00C65B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17317" w:rsidRPr="00C65BF3">
              <w:rPr>
                <w:rFonts w:ascii="Times New Roman" w:hAnsi="Times New Roman"/>
                <w:sz w:val="28"/>
                <w:szCs w:val="28"/>
              </w:rPr>
              <w:t>людей с инвалидностью</w:t>
            </w:r>
            <w:r w:rsidR="00B173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77642B" w:rsidRDefault="0077642B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7391" w:type="dxa"/>
          </w:tcPr>
          <w:p w:rsidR="00C1624F" w:rsidRPr="00C1624F" w:rsidRDefault="00461141" w:rsidP="00C162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0C43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1624F" w:rsidRPr="00C1624F">
              <w:rPr>
                <w:rFonts w:ascii="Times New Roman" w:hAnsi="Times New Roman"/>
                <w:color w:val="000000"/>
                <w:sz w:val="28"/>
                <w:szCs w:val="28"/>
              </w:rPr>
              <w:t>После завершения финансовой поддержки со стороны донора инициатива будет продолжена.</w:t>
            </w:r>
          </w:p>
          <w:p w:rsidR="00346EE5" w:rsidRPr="00B17317" w:rsidRDefault="00461141" w:rsidP="005F72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0C43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1624F" w:rsidRPr="00C1624F">
              <w:rPr>
                <w:rFonts w:ascii="Times New Roman" w:hAnsi="Times New Roman"/>
                <w:color w:val="000000"/>
                <w:sz w:val="28"/>
                <w:szCs w:val="28"/>
              </w:rPr>
              <w:t>Волонтерский отряд продолжит свою деятельность, вовлекая в свои ряды новых волонтеров из числа</w:t>
            </w:r>
            <w:r w:rsidR="000C43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молодежи</w:t>
            </w:r>
            <w:r w:rsidR="000C434B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0C434B" w:rsidRPr="00C65BF3">
              <w:rPr>
                <w:rFonts w:ascii="Times New Roman" w:hAnsi="Times New Roman"/>
                <w:sz w:val="28"/>
                <w:szCs w:val="28"/>
              </w:rPr>
              <w:t xml:space="preserve">  людей с инвалидностью</w:t>
            </w:r>
            <w:r w:rsidR="000C434B">
              <w:rPr>
                <w:rFonts w:ascii="Times New Roman" w:hAnsi="Times New Roman"/>
                <w:sz w:val="28"/>
                <w:szCs w:val="28"/>
              </w:rPr>
              <w:t>.</w:t>
            </w:r>
            <w:r w:rsidR="00C1624F" w:rsidRPr="00C16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1624F" w:rsidRPr="00C16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Кроме того, реализация волонтерской мини-инициативы поможет укрепить и расширить знания целевой группы по </w:t>
            </w:r>
            <w:r w:rsidR="00C1624F" w:rsidRPr="00C1624F">
              <w:rPr>
                <w:rFonts w:ascii="Times New Roman" w:hAnsi="Times New Roman"/>
                <w:sz w:val="28"/>
                <w:szCs w:val="28"/>
              </w:rPr>
              <w:t xml:space="preserve">проблеме - торговли людьми, тем самым </w:t>
            </w:r>
            <w:r w:rsidR="00C1624F" w:rsidRPr="00C16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привлекая  внимание общественности к тому, что </w:t>
            </w:r>
            <w:r w:rsidR="00955207">
              <w:rPr>
                <w:rFonts w:ascii="Times New Roman" w:hAnsi="Times New Roman"/>
                <w:sz w:val="28"/>
                <w:szCs w:val="28"/>
              </w:rPr>
              <w:t>торговле людьми</w:t>
            </w:r>
            <w:r w:rsidR="00C1624F" w:rsidRPr="00C1624F">
              <w:rPr>
                <w:rFonts w:ascii="Times New Roman" w:hAnsi="Times New Roman"/>
                <w:sz w:val="28"/>
                <w:szCs w:val="28"/>
              </w:rPr>
              <w:t xml:space="preserve"> подвергаются не только здоровые мужчины и женщины</w:t>
            </w:r>
            <w:r w:rsidR="00955207">
              <w:rPr>
                <w:rFonts w:ascii="Times New Roman" w:hAnsi="Times New Roman"/>
                <w:sz w:val="28"/>
                <w:szCs w:val="28"/>
              </w:rPr>
              <w:t>,</w:t>
            </w:r>
            <w:r w:rsidR="00B17317">
              <w:rPr>
                <w:rFonts w:ascii="Times New Roman" w:hAnsi="Times New Roman"/>
                <w:sz w:val="28"/>
                <w:szCs w:val="28"/>
              </w:rPr>
              <w:t xml:space="preserve"> но и такая категория ка</w:t>
            </w:r>
            <w:r w:rsidR="00C1624F" w:rsidRPr="00C1624F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5F724A">
              <w:rPr>
                <w:rFonts w:ascii="Times New Roman" w:hAnsi="Times New Roman"/>
                <w:sz w:val="28"/>
                <w:szCs w:val="28"/>
              </w:rPr>
              <w:t>люди</w:t>
            </w:r>
            <w:r w:rsidR="000C434B" w:rsidRPr="00C65BF3">
              <w:rPr>
                <w:rFonts w:ascii="Times New Roman" w:hAnsi="Times New Roman"/>
                <w:sz w:val="28"/>
                <w:szCs w:val="28"/>
              </w:rPr>
              <w:t xml:space="preserve"> с инвалидностью </w:t>
            </w:r>
            <w:r w:rsidR="000C434B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346EE5" w:rsidRPr="00C65BF3">
              <w:rPr>
                <w:rFonts w:ascii="Times New Roman" w:hAnsi="Times New Roman"/>
                <w:sz w:val="28"/>
                <w:szCs w:val="28"/>
              </w:rPr>
              <w:t>лиц</w:t>
            </w:r>
            <w:r w:rsidR="005F724A">
              <w:rPr>
                <w:rFonts w:ascii="Times New Roman" w:hAnsi="Times New Roman"/>
                <w:sz w:val="28"/>
                <w:szCs w:val="28"/>
              </w:rPr>
              <w:t>а</w:t>
            </w:r>
            <w:r w:rsidR="00346EE5" w:rsidRPr="00C65BF3">
              <w:rPr>
                <w:rFonts w:ascii="Times New Roman" w:hAnsi="Times New Roman"/>
                <w:sz w:val="28"/>
                <w:szCs w:val="28"/>
              </w:rPr>
              <w:t xml:space="preserve"> из числа детей-сирот и детей, оставшихся без попечения родителей</w:t>
            </w:r>
            <w:r w:rsidR="000C434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9B1C94" w:rsidRPr="005A6783" w:rsidTr="00130E03">
        <w:tc>
          <w:tcPr>
            <w:tcW w:w="566" w:type="dxa"/>
          </w:tcPr>
          <w:p w:rsidR="009B1C94" w:rsidRPr="0077642B" w:rsidRDefault="0077642B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91" w:type="dxa"/>
          </w:tcPr>
          <w:p w:rsidR="009B1C94" w:rsidRPr="0054421C" w:rsidRDefault="00AF6EFE" w:rsidP="009B1C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544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  <w:r w:rsidR="009D5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F4E29" w:rsidRPr="00544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</w:t>
            </w:r>
            <w:proofErr w:type="gramStart"/>
            <w:r w:rsidR="00FF4E29" w:rsidRPr="00544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FF4E29" w:rsidRPr="00544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</w:p>
        </w:tc>
      </w:tr>
    </w:tbl>
    <w:p w:rsidR="007F19B6" w:rsidRDefault="007F19B6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05C" w:rsidRDefault="003F305C" w:rsidP="00A429F5"/>
    <w:p w:rsidR="003F305C" w:rsidRDefault="003F305C" w:rsidP="00A429F5"/>
    <w:p w:rsidR="003F305C" w:rsidRDefault="003F305C" w:rsidP="00A429F5"/>
    <w:p w:rsidR="003F305C" w:rsidRDefault="003F305C" w:rsidP="00A429F5"/>
    <w:p w:rsidR="003F305C" w:rsidRPr="00FD398E" w:rsidRDefault="003F305C" w:rsidP="00A429F5"/>
    <w:sectPr w:rsidR="003F305C" w:rsidRPr="00FD398E" w:rsidSect="00A429F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D0E38"/>
    <w:multiLevelType w:val="hybridMultilevel"/>
    <w:tmpl w:val="759AFDE4"/>
    <w:lvl w:ilvl="0" w:tplc="DAA691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0A99"/>
    <w:rsid w:val="0001080B"/>
    <w:rsid w:val="000C3356"/>
    <w:rsid w:val="000C434B"/>
    <w:rsid w:val="000E15D5"/>
    <w:rsid w:val="000E353F"/>
    <w:rsid w:val="00130E03"/>
    <w:rsid w:val="001415CA"/>
    <w:rsid w:val="001504E8"/>
    <w:rsid w:val="00256A98"/>
    <w:rsid w:val="00256D74"/>
    <w:rsid w:val="00270A22"/>
    <w:rsid w:val="002A4046"/>
    <w:rsid w:val="002B1A02"/>
    <w:rsid w:val="002D05D5"/>
    <w:rsid w:val="00314F3B"/>
    <w:rsid w:val="003159E0"/>
    <w:rsid w:val="003348AD"/>
    <w:rsid w:val="00346EE5"/>
    <w:rsid w:val="00381069"/>
    <w:rsid w:val="003C6FF2"/>
    <w:rsid w:val="003F305C"/>
    <w:rsid w:val="00461141"/>
    <w:rsid w:val="00497CC6"/>
    <w:rsid w:val="004C5CF8"/>
    <w:rsid w:val="004E64FE"/>
    <w:rsid w:val="005048D4"/>
    <w:rsid w:val="00525A3B"/>
    <w:rsid w:val="0054421C"/>
    <w:rsid w:val="00575EC6"/>
    <w:rsid w:val="005A6783"/>
    <w:rsid w:val="005B476F"/>
    <w:rsid w:val="005D3AD6"/>
    <w:rsid w:val="005E43AF"/>
    <w:rsid w:val="005F5690"/>
    <w:rsid w:val="005F724A"/>
    <w:rsid w:val="006026E5"/>
    <w:rsid w:val="00606E45"/>
    <w:rsid w:val="0062229E"/>
    <w:rsid w:val="00633AC7"/>
    <w:rsid w:val="00642D9D"/>
    <w:rsid w:val="00663CD4"/>
    <w:rsid w:val="00682FFE"/>
    <w:rsid w:val="00691D67"/>
    <w:rsid w:val="006C7D8E"/>
    <w:rsid w:val="006D1809"/>
    <w:rsid w:val="0071052A"/>
    <w:rsid w:val="00713D2A"/>
    <w:rsid w:val="00732615"/>
    <w:rsid w:val="007427A1"/>
    <w:rsid w:val="0077642B"/>
    <w:rsid w:val="007B66A6"/>
    <w:rsid w:val="007E27BE"/>
    <w:rsid w:val="007F19B6"/>
    <w:rsid w:val="00806987"/>
    <w:rsid w:val="00810044"/>
    <w:rsid w:val="00877D58"/>
    <w:rsid w:val="008A59C2"/>
    <w:rsid w:val="008C7239"/>
    <w:rsid w:val="008E4BE6"/>
    <w:rsid w:val="00955207"/>
    <w:rsid w:val="00967417"/>
    <w:rsid w:val="00972B17"/>
    <w:rsid w:val="009877F7"/>
    <w:rsid w:val="009B17BF"/>
    <w:rsid w:val="009B1C94"/>
    <w:rsid w:val="009C1FE3"/>
    <w:rsid w:val="009D5690"/>
    <w:rsid w:val="00A1750B"/>
    <w:rsid w:val="00A42032"/>
    <w:rsid w:val="00A429F5"/>
    <w:rsid w:val="00A516B4"/>
    <w:rsid w:val="00A54000"/>
    <w:rsid w:val="00A5652B"/>
    <w:rsid w:val="00A74349"/>
    <w:rsid w:val="00A836D6"/>
    <w:rsid w:val="00AA74E5"/>
    <w:rsid w:val="00AF6EFE"/>
    <w:rsid w:val="00B17317"/>
    <w:rsid w:val="00BA1F08"/>
    <w:rsid w:val="00C01A68"/>
    <w:rsid w:val="00C1624F"/>
    <w:rsid w:val="00C474E7"/>
    <w:rsid w:val="00C65BF3"/>
    <w:rsid w:val="00CB7955"/>
    <w:rsid w:val="00CC3CA1"/>
    <w:rsid w:val="00D04FC7"/>
    <w:rsid w:val="00D1742D"/>
    <w:rsid w:val="00D20A99"/>
    <w:rsid w:val="00D3074D"/>
    <w:rsid w:val="00D76C1F"/>
    <w:rsid w:val="00DF4F00"/>
    <w:rsid w:val="00E213AD"/>
    <w:rsid w:val="00E3510C"/>
    <w:rsid w:val="00E87E4E"/>
    <w:rsid w:val="00EE113D"/>
    <w:rsid w:val="00F73384"/>
    <w:rsid w:val="00F8798E"/>
    <w:rsid w:val="00FD398E"/>
    <w:rsid w:val="00FD6867"/>
    <w:rsid w:val="00FF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0A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D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1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3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30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ovsk.c@mintrud.by" TargetMode="External"/><Relationship Id="rId3" Type="http://schemas.openxmlformats.org/officeDocument/2006/relationships/styles" Target="styles.xml"/><Relationship Id="rId7" Type="http://schemas.openxmlformats.org/officeDocument/2006/relationships/hyperlink" Target="mailto:kirovsk.c@mintrud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7D5F3-BA22-4DC1-9DDF-D2FC886F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60</cp:revision>
  <cp:lastPrinted>2022-04-29T08:00:00Z</cp:lastPrinted>
  <dcterms:created xsi:type="dcterms:W3CDTF">2019-04-18T08:41:00Z</dcterms:created>
  <dcterms:modified xsi:type="dcterms:W3CDTF">2022-05-04T06:24:00Z</dcterms:modified>
</cp:coreProperties>
</file>